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0BC0" w14:textId="77777777" w:rsidR="00A30CD5" w:rsidRDefault="00A30CD5">
      <w:pPr>
        <w:rPr>
          <w:rFonts w:hint="eastAsia"/>
        </w:rPr>
      </w:pPr>
      <w:r>
        <w:rPr>
          <w:rFonts w:hint="eastAsia"/>
        </w:rPr>
        <w:t>zhi hui de</w:t>
      </w:r>
    </w:p>
    <w:p w14:paraId="7E34FECE" w14:textId="77777777" w:rsidR="00A30CD5" w:rsidRDefault="00A30CD5">
      <w:pPr>
        <w:rPr>
          <w:rFonts w:hint="eastAsia"/>
        </w:rPr>
      </w:pPr>
      <w:r>
        <w:rPr>
          <w:rFonts w:hint="eastAsia"/>
        </w:rPr>
        <w:t>指挥是一种重要的领导行为，广泛应用于军事、音乐、交通等多个领域。它指的是通过一定的信号或指令，对人员、设备或流程进行组织和调度，以实现特定目标的过程。</w:t>
      </w:r>
    </w:p>
    <w:p w14:paraId="34FD909B" w14:textId="77777777" w:rsidR="00A30CD5" w:rsidRDefault="00A30CD5">
      <w:pPr>
        <w:rPr>
          <w:rFonts w:hint="eastAsia"/>
        </w:rPr>
      </w:pPr>
    </w:p>
    <w:p w14:paraId="1077B863" w14:textId="77777777" w:rsidR="00A30CD5" w:rsidRDefault="00A30CD5">
      <w:pPr>
        <w:rPr>
          <w:rFonts w:hint="eastAsia"/>
        </w:rPr>
      </w:pPr>
    </w:p>
    <w:p w14:paraId="21D08ECC" w14:textId="77777777" w:rsidR="00A30CD5" w:rsidRDefault="00A30CD5">
      <w:pPr>
        <w:rPr>
          <w:rFonts w:hint="eastAsia"/>
        </w:rPr>
      </w:pPr>
      <w:r>
        <w:rPr>
          <w:rFonts w:hint="eastAsia"/>
        </w:rPr>
        <w:t>jun shi zhi hui</w:t>
      </w:r>
    </w:p>
    <w:p w14:paraId="5EA6100A" w14:textId="77777777" w:rsidR="00A30CD5" w:rsidRDefault="00A30CD5">
      <w:pPr>
        <w:rPr>
          <w:rFonts w:hint="eastAsia"/>
        </w:rPr>
      </w:pPr>
      <w:r>
        <w:rPr>
          <w:rFonts w:hint="eastAsia"/>
        </w:rPr>
        <w:t>在军事领域，指挥是战争胜负的关键因素之一。高级将领通过对战场形势的判断，下达作战命令，调配兵力，确保各部队协同作战。现代军事指挥依赖于先进的通信系统和信息系统，以提高决策效率和执行精度。</w:t>
      </w:r>
    </w:p>
    <w:p w14:paraId="6F0DA6F7" w14:textId="77777777" w:rsidR="00A30CD5" w:rsidRDefault="00A30CD5">
      <w:pPr>
        <w:rPr>
          <w:rFonts w:hint="eastAsia"/>
        </w:rPr>
      </w:pPr>
    </w:p>
    <w:p w14:paraId="0691E0E8" w14:textId="77777777" w:rsidR="00A30CD5" w:rsidRDefault="00A30CD5">
      <w:pPr>
        <w:rPr>
          <w:rFonts w:hint="eastAsia"/>
        </w:rPr>
      </w:pPr>
    </w:p>
    <w:p w14:paraId="7F7CDBDB" w14:textId="77777777" w:rsidR="00A30CD5" w:rsidRDefault="00A30CD5">
      <w:pPr>
        <w:rPr>
          <w:rFonts w:hint="eastAsia"/>
        </w:rPr>
      </w:pPr>
      <w:r>
        <w:rPr>
          <w:rFonts w:hint="eastAsia"/>
        </w:rPr>
        <w:t>yin yue zhi hui</w:t>
      </w:r>
    </w:p>
    <w:p w14:paraId="2A989E1C" w14:textId="77777777" w:rsidR="00A30CD5" w:rsidRDefault="00A30CD5">
      <w:pPr>
        <w:rPr>
          <w:rFonts w:hint="eastAsia"/>
        </w:rPr>
      </w:pPr>
      <w:r>
        <w:rPr>
          <w:rFonts w:hint="eastAsia"/>
        </w:rPr>
        <w:t>在音乐表演中，指挥是乐队或合唱团的核心人物。指挥家通过手势和表情，引导演奏者或演唱者统一节奏、情感和表现力。优秀的指挥不仅需要深厚的音乐素养，还要具备良好的沟通能力和舞台掌控力。</w:t>
      </w:r>
    </w:p>
    <w:p w14:paraId="783BB1DD" w14:textId="77777777" w:rsidR="00A30CD5" w:rsidRDefault="00A30CD5">
      <w:pPr>
        <w:rPr>
          <w:rFonts w:hint="eastAsia"/>
        </w:rPr>
      </w:pPr>
    </w:p>
    <w:p w14:paraId="586148DE" w14:textId="77777777" w:rsidR="00A30CD5" w:rsidRDefault="00A30CD5">
      <w:pPr>
        <w:rPr>
          <w:rFonts w:hint="eastAsia"/>
        </w:rPr>
      </w:pPr>
    </w:p>
    <w:p w14:paraId="41F7D9EB" w14:textId="77777777" w:rsidR="00A30CD5" w:rsidRDefault="00A30CD5">
      <w:pPr>
        <w:rPr>
          <w:rFonts w:hint="eastAsia"/>
        </w:rPr>
      </w:pPr>
      <w:r>
        <w:rPr>
          <w:rFonts w:hint="eastAsia"/>
        </w:rPr>
        <w:t>jiao tong zhi hui</w:t>
      </w:r>
    </w:p>
    <w:p w14:paraId="4BFF15DE" w14:textId="77777777" w:rsidR="00A30CD5" w:rsidRDefault="00A30CD5">
      <w:pPr>
        <w:rPr>
          <w:rFonts w:hint="eastAsia"/>
        </w:rPr>
      </w:pPr>
      <w:r>
        <w:rPr>
          <w:rFonts w:hint="eastAsia"/>
        </w:rPr>
        <w:t>在交通管理中，指挥主要体现在信号灯控制、交通疏导和应急响应等方面。交通警察或智能交通系统通过实时监控路况，调整信号配时，指挥车辆有序通行，保障道路安全与畅通。</w:t>
      </w:r>
    </w:p>
    <w:p w14:paraId="7B005CE2" w14:textId="77777777" w:rsidR="00A30CD5" w:rsidRDefault="00A30CD5">
      <w:pPr>
        <w:rPr>
          <w:rFonts w:hint="eastAsia"/>
        </w:rPr>
      </w:pPr>
    </w:p>
    <w:p w14:paraId="691C9D1E" w14:textId="77777777" w:rsidR="00A30CD5" w:rsidRDefault="00A30CD5">
      <w:pPr>
        <w:rPr>
          <w:rFonts w:hint="eastAsia"/>
        </w:rPr>
      </w:pPr>
    </w:p>
    <w:p w14:paraId="4E61FBC5" w14:textId="77777777" w:rsidR="00A30CD5" w:rsidRDefault="00A30CD5">
      <w:pPr>
        <w:rPr>
          <w:rFonts w:hint="eastAsia"/>
        </w:rPr>
      </w:pPr>
      <w:r>
        <w:rPr>
          <w:rFonts w:hint="eastAsia"/>
        </w:rPr>
        <w:t>qi ta ling yu de zhi hui</w:t>
      </w:r>
    </w:p>
    <w:p w14:paraId="081F51DF" w14:textId="77777777" w:rsidR="00A30CD5" w:rsidRDefault="00A30CD5">
      <w:pPr>
        <w:rPr>
          <w:rFonts w:hint="eastAsia"/>
        </w:rPr>
      </w:pPr>
      <w:r>
        <w:rPr>
          <w:rFonts w:hint="eastAsia"/>
        </w:rPr>
        <w:t>除了上述领域，指挥也存在于日常生活中的许多场景。例如，在建筑工地，项目经理需要指挥工人按计划施工；在紧急救援中，指挥中心负责协调各方资源，快速响应突发事件。</w:t>
      </w:r>
    </w:p>
    <w:p w14:paraId="3F1D2A16" w14:textId="77777777" w:rsidR="00A30CD5" w:rsidRDefault="00A30CD5">
      <w:pPr>
        <w:rPr>
          <w:rFonts w:hint="eastAsia"/>
        </w:rPr>
      </w:pPr>
    </w:p>
    <w:p w14:paraId="40EBEE00" w14:textId="77777777" w:rsidR="00A30CD5" w:rsidRDefault="00A30CD5">
      <w:pPr>
        <w:rPr>
          <w:rFonts w:hint="eastAsia"/>
        </w:rPr>
      </w:pPr>
    </w:p>
    <w:p w14:paraId="109A4170" w14:textId="77777777" w:rsidR="00A30CD5" w:rsidRDefault="00A30CD5">
      <w:pPr>
        <w:rPr>
          <w:rFonts w:hint="eastAsia"/>
        </w:rPr>
      </w:pPr>
      <w:r>
        <w:rPr>
          <w:rFonts w:hint="eastAsia"/>
        </w:rPr>
        <w:t>zhi hui de yi yi he jia zhi</w:t>
      </w:r>
    </w:p>
    <w:p w14:paraId="3E767B80" w14:textId="77777777" w:rsidR="00A30CD5" w:rsidRDefault="00A30CD5">
      <w:pPr>
        <w:rPr>
          <w:rFonts w:hint="eastAsia"/>
        </w:rPr>
      </w:pPr>
      <w:r>
        <w:rPr>
          <w:rFonts w:hint="eastAsia"/>
        </w:rPr>
        <w:t>无论在哪一个领域，指挥都具有重要意义。它不仅是组织运作的基础，也是实现高效协作的重要手段。良好的指挥能力可以提升团队执行力，推动任务顺利完成。</w:t>
      </w:r>
    </w:p>
    <w:p w14:paraId="7F665A6A" w14:textId="77777777" w:rsidR="00A30CD5" w:rsidRDefault="00A30CD5">
      <w:pPr>
        <w:rPr>
          <w:rFonts w:hint="eastAsia"/>
        </w:rPr>
      </w:pPr>
    </w:p>
    <w:p w14:paraId="78B3C1E2" w14:textId="77777777" w:rsidR="00A30CD5" w:rsidRDefault="00A30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4E791" w14:textId="14A77EAF" w:rsidR="00F517BB" w:rsidRDefault="00F517BB"/>
    <w:sectPr w:rsidR="00F5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B"/>
    <w:rsid w:val="00277131"/>
    <w:rsid w:val="00A30CD5"/>
    <w:rsid w:val="00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8577-F646-45D7-B21B-E88C7BB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